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A5467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A5467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FE0131" w:rsidP="00FE01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03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C68A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FE0131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FE0131" w:rsidRDefault="004218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FE0131" w:rsidRPr="00CF563D" w:rsidRDefault="00FE0131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 судей с участием ФХ РТ</w:t>
            </w:r>
          </w:p>
        </w:tc>
        <w:tc>
          <w:tcPr>
            <w:tcW w:w="2128" w:type="dxa"/>
            <w:gridSpan w:val="3"/>
            <w:vAlign w:val="center"/>
          </w:tcPr>
          <w:p w:rsidR="00FE0131" w:rsidRDefault="00FE0131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vAlign w:val="center"/>
          </w:tcPr>
          <w:p w:rsidR="00FE0131" w:rsidRPr="00807D94" w:rsidRDefault="00FE0131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vAlign w:val="center"/>
          </w:tcPr>
          <w:p w:rsidR="00FE0131" w:rsidRPr="00A17F73" w:rsidRDefault="00FE0131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42189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21899" w:rsidRDefault="004218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FE0131" w:rsidRDefault="0042189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Адресная помощь ветерану</w:t>
            </w:r>
          </w:p>
        </w:tc>
        <w:tc>
          <w:tcPr>
            <w:tcW w:w="2128" w:type="dxa"/>
            <w:gridSpan w:val="3"/>
            <w:vAlign w:val="center"/>
          </w:tcPr>
          <w:p w:rsidR="00421899" w:rsidRDefault="0042189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421899" w:rsidRPr="00FE0131" w:rsidRDefault="00421899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FE0131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FE0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AF7062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AF7062" w:rsidRDefault="00336C75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21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:rsidR="00AF7062" w:rsidRDefault="00421899" w:rsidP="004218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Всероссийская акция «Навстречу друг друга», посвященн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  Дню пожилых людей</w:t>
            </w:r>
          </w:p>
        </w:tc>
        <w:tc>
          <w:tcPr>
            <w:tcW w:w="2128" w:type="dxa"/>
            <w:gridSpan w:val="3"/>
            <w:vAlign w:val="center"/>
          </w:tcPr>
          <w:p w:rsidR="00AF7062" w:rsidRDefault="00AF7062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vAlign w:val="center"/>
          </w:tcPr>
          <w:p w:rsidR="00AF7062" w:rsidRPr="00AF7062" w:rsidRDefault="00AF7062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 </w:t>
            </w:r>
          </w:p>
          <w:p w:rsidR="00AF7062" w:rsidRPr="00807D94" w:rsidRDefault="00AF7062" w:rsidP="004218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Дом </w:t>
            </w:r>
            <w:proofErr w:type="gramStart"/>
            <w:r w:rsid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престарелых</w:t>
            </w:r>
            <w:proofErr w:type="gramEnd"/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  <w:tc>
          <w:tcPr>
            <w:tcW w:w="4255" w:type="dxa"/>
            <w:gridSpan w:val="2"/>
            <w:vAlign w:val="center"/>
          </w:tcPr>
          <w:p w:rsidR="00AF7062" w:rsidRPr="00A17F73" w:rsidRDefault="00AF7062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421899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421899" w:rsidRDefault="00421899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421899" w:rsidRDefault="00421899" w:rsidP="004218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Онлайн ф</w:t>
            </w: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ото-</w:t>
            </w: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«Поздравляем своих учителей!»</w:t>
            </w:r>
          </w:p>
        </w:tc>
        <w:tc>
          <w:tcPr>
            <w:tcW w:w="2128" w:type="dxa"/>
            <w:gridSpan w:val="3"/>
            <w:vAlign w:val="center"/>
          </w:tcPr>
          <w:p w:rsidR="00421899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421899" w:rsidRPr="00AF7062" w:rsidRDefault="00421899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2"/>
            <w:vAlign w:val="center"/>
          </w:tcPr>
          <w:p w:rsidR="00421899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FE0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634F2D" w:rsidRDefault="00CF563D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C33AC7" w:rsidP="00421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189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FE0131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FE0131" w:rsidRDefault="00421899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E0131" w:rsidRDefault="00FE0131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Первенстве РТ по волейболу среди юношей 2008-2009 </w:t>
            </w:r>
            <w:proofErr w:type="spellStart"/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FE0131" w:rsidRDefault="00FE013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FE0131" w:rsidRPr="00807D94" w:rsidRDefault="00FE013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E0131" w:rsidRPr="00A17F73" w:rsidRDefault="00FE0131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42189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21899" w:rsidRDefault="00421899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21899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Классный час на тему</w:t>
            </w:r>
            <w:proofErr w:type="gram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«Умей сказать НЕТ».</w:t>
            </w:r>
          </w:p>
          <w:p w:rsidR="00421899" w:rsidRPr="00FE0131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Встреча с врачом-наркологом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ЦРБ Федотовым С.И. 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21899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421899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421899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МАОУ СОШ №1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21899" w:rsidRPr="00FE0131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FE013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8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FE0131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2008-2009 </w:t>
            </w:r>
            <w:proofErr w:type="spellStart"/>
            <w:r w:rsidRPr="00FE0131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FE0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A54679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FE0131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131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FE0131">
              <w:rPr>
                <w:rFonts w:ascii="Times New Roman" w:eastAsia="Calibri" w:hAnsi="Times New Roman" w:cs="Times New Roman"/>
                <w:sz w:val="24"/>
                <w:szCs w:val="24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54679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467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54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F7062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F7062" w:rsidRDefault="00421899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F7062" w:rsidRPr="00A54679" w:rsidRDefault="00FE0131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1">
              <w:rPr>
                <w:rFonts w:ascii="Times New Roman" w:hAnsi="Times New Roman" w:cs="Times New Roman"/>
                <w:sz w:val="24"/>
                <w:szCs w:val="24"/>
              </w:rPr>
              <w:t>Участие в командном Чемпионате и Первенстве РТ по кикбоксингу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F7062" w:rsidRDefault="00AF7062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7062" w:rsidRPr="00AF7062" w:rsidRDefault="00AF7062" w:rsidP="00AF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sz w:val="24"/>
                <w:szCs w:val="24"/>
              </w:rPr>
              <w:t>Нижнекамск</w:t>
            </w:r>
          </w:p>
          <w:p w:rsidR="00AF7062" w:rsidRPr="00A54679" w:rsidRDefault="00AF7062" w:rsidP="00AF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F7062" w:rsidRPr="00A54679" w:rsidRDefault="00FE0131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13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E0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421899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421899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421899" w:rsidRDefault="00421899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421899" w:rsidRDefault="00421899" w:rsidP="004218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онлайн  акция  – «</w:t>
            </w: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СтопВич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Спид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421899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21899" w:rsidRPr="00807D94" w:rsidRDefault="00421899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421899" w:rsidRPr="00A17F73" w:rsidRDefault="0042189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0A50C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A50C3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0A50C3" w:rsidRDefault="008D4C33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Первенстве РТ по волейболу среди юношей 2008-2009 </w:t>
            </w: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0A50C3" w:rsidRDefault="000A50C3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50C3" w:rsidRPr="00807D94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A50C3" w:rsidRPr="00A17F73" w:rsidRDefault="008D4C3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AF7062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F7062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AF7062" w:rsidRDefault="008D4C33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командном Чемпионате и Первенстве РТ по кикбоксингу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AF7062" w:rsidRDefault="00AF7062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7062" w:rsidRPr="000A50C3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F7062" w:rsidRPr="000A50C3" w:rsidRDefault="008D4C3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8D4C3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D4C33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D4C33" w:rsidRPr="008D4C33" w:rsidRDefault="008D4C33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соревнованиях по плаванию, посвященных празднованию 100-летия спортивного плавания в РТ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D4C33" w:rsidRDefault="008D4C33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D4C33" w:rsidRPr="008D4C33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Альметьевск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D4C33" w:rsidRPr="008D4C33" w:rsidRDefault="008D4C3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8D4C3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D4C33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D4C33" w:rsidRPr="008D4C33" w:rsidRDefault="008D4C33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«10 000 шагов к </w:t>
            </w:r>
            <w:r w:rsidR="004218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жизни, приуроченная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 Всероссийскому дню ходьбы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D4C33" w:rsidRDefault="00421899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D4C33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D4C33" w:rsidRPr="008D4C33" w:rsidRDefault="008D4C3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D4C3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D4C33" w:rsidRDefault="00421899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D4C33" w:rsidRPr="008D4C33" w:rsidRDefault="008D4C33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Финал Кубка Нурлатского района по футболу среди мужских молодёжных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D4C33" w:rsidRDefault="00421899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15.00</w:t>
            </w:r>
            <w:bookmarkStart w:id="0" w:name="_GoBack"/>
            <w:bookmarkEnd w:id="0"/>
          </w:p>
        </w:tc>
        <w:tc>
          <w:tcPr>
            <w:tcW w:w="2978" w:type="dxa"/>
            <w:shd w:val="clear" w:color="auto" w:fill="auto"/>
            <w:vAlign w:val="center"/>
          </w:tcPr>
          <w:p w:rsidR="008D4C33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8D4C33" w:rsidRDefault="008D4C3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D4C33" w:rsidRPr="008D4C33" w:rsidRDefault="008D4C3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8D4C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786F86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786F86" w:rsidRDefault="00C431D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786F86" w:rsidRDefault="00FE0131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Первенство РТ среди юношей 2007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786F86" w:rsidRDefault="00FE0131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86F86" w:rsidRPr="00AF7062" w:rsidRDefault="00FE013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Азнакаево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86F86" w:rsidRPr="00AF7062" w:rsidRDefault="00786F86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FE0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FE0131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421899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FE0131" w:rsidP="00C2332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3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РТ среди юношей 2009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FE0131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786F8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FE0131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Камские Поляны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786F86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8D4C33" w:rsidRPr="00AC3A30" w:rsidTr="00FE0131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D4C33" w:rsidRDefault="00421899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D4C33" w:rsidRPr="00FE0131" w:rsidRDefault="008D4C33" w:rsidP="00C2332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2008-2009 </w:t>
            </w:r>
            <w:proofErr w:type="spellStart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D4C33" w:rsidRDefault="008D4C3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D4C33" w:rsidRDefault="008D4C33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D4C33" w:rsidRPr="00786F86" w:rsidRDefault="008D4C3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D4C33" w:rsidRPr="00AC3A30" w:rsidTr="00FE0131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8D4C33" w:rsidRDefault="00421899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D4C33" w:rsidRPr="00FE0131" w:rsidRDefault="008D4C33" w:rsidP="00C2332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командном Чемпионате и Первенстве РТ по кикбоксингу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D4C33" w:rsidRDefault="008D4C3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D4C33" w:rsidRDefault="008D4C33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D4C33" w:rsidRPr="00786F86" w:rsidRDefault="008D4C3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D4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7865-4AD0-4127-9470-0E890484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2022-09-02T07:10:00Z</cp:lastPrinted>
  <dcterms:created xsi:type="dcterms:W3CDTF">2022-09-29T12:54:00Z</dcterms:created>
  <dcterms:modified xsi:type="dcterms:W3CDTF">2022-09-30T06:14:00Z</dcterms:modified>
</cp:coreProperties>
</file>